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10" w:rsidRDefault="00E81810" w:rsidP="00E81810">
      <w:pPr>
        <w:shd w:val="clear" w:color="auto" w:fill="FFFFFF"/>
        <w:jc w:val="right"/>
        <w:rPr>
          <w:rFonts w:ascii="Calibri" w:hAnsi="Calibri" w:cs="Arial"/>
          <w:bCs/>
          <w:i/>
        </w:rPr>
      </w:pPr>
      <w:bookmarkStart w:id="0" w:name="_GoBack"/>
      <w:bookmarkEnd w:id="0"/>
      <w:r w:rsidRPr="00806D93">
        <w:rPr>
          <w:rFonts w:ascii="Calibri" w:hAnsi="Calibri" w:cs="Arial"/>
          <w:bCs/>
          <w:i/>
        </w:rPr>
        <w:t>Załącznik</w:t>
      </w:r>
      <w:r>
        <w:rPr>
          <w:rFonts w:ascii="Calibri" w:hAnsi="Calibri" w:cs="Arial"/>
          <w:bCs/>
          <w:i/>
        </w:rPr>
        <w:t xml:space="preserve"> 11B</w:t>
      </w:r>
      <w:r w:rsidRPr="00806D93">
        <w:rPr>
          <w:rFonts w:ascii="Calibri" w:hAnsi="Calibri" w:cs="Arial"/>
          <w:bCs/>
          <w:i/>
        </w:rPr>
        <w:t xml:space="preserve"> do WSZJK</w:t>
      </w:r>
      <w:r>
        <w:rPr>
          <w:rFonts w:ascii="Calibri" w:hAnsi="Calibri" w:cs="Arial"/>
          <w:bCs/>
          <w:i/>
        </w:rPr>
        <w:t xml:space="preserve"> (PZ5)</w:t>
      </w:r>
    </w:p>
    <w:p w:rsidR="00E81810" w:rsidRDefault="00E81810" w:rsidP="00E81810">
      <w:pPr>
        <w:shd w:val="clear" w:color="auto" w:fill="FFFFFF"/>
        <w:rPr>
          <w:rFonts w:ascii="Calibri" w:hAnsi="Calibri" w:cs="Arial"/>
          <w:bCs/>
        </w:rPr>
      </w:pPr>
    </w:p>
    <w:p w:rsidR="00E81810" w:rsidRDefault="00E81810" w:rsidP="00084EED">
      <w:pPr>
        <w:pStyle w:val="Tytu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pStyle w:val="Tytu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POROZUMIENIE </w:t>
      </w:r>
    </w:p>
    <w:p w:rsidR="00084EED" w:rsidRPr="00DA173B" w:rsidRDefault="00084EED" w:rsidP="00084EED">
      <w:pPr>
        <w:pStyle w:val="Tytu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w sprawie prowadzenia praktyk</w:t>
      </w: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84EED" w:rsidRPr="00DA173B" w:rsidRDefault="00084EED" w:rsidP="00084EED">
      <w:pPr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zawarte w dniu ................................. roku w Białej Podlaskiej pomiędzy:</w:t>
      </w:r>
    </w:p>
    <w:p w:rsidR="00084EED" w:rsidRPr="00DA173B" w:rsidRDefault="00084EED" w:rsidP="00084EED">
      <w:pPr>
        <w:ind w:firstLine="708"/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suppressAutoHyphens w:val="0"/>
        <w:jc w:val="both"/>
        <w:rPr>
          <w:rFonts w:ascii="Book Antiqua" w:hAnsi="Book Antiqua"/>
          <w:bCs/>
          <w:sz w:val="20"/>
          <w:szCs w:val="20"/>
        </w:rPr>
      </w:pPr>
      <w:r w:rsidRPr="00DA173B">
        <w:rPr>
          <w:rFonts w:ascii="Book Antiqua" w:hAnsi="Book Antiqua"/>
          <w:bCs/>
          <w:sz w:val="20"/>
          <w:szCs w:val="20"/>
        </w:rPr>
        <w:t xml:space="preserve">Państwową Szkołą Wyższą im. Papieża Jana Pawła II w Białej Podlaskiej, </w:t>
      </w:r>
      <w:r w:rsidRPr="00DA173B">
        <w:rPr>
          <w:rFonts w:ascii="Book Antiqua" w:hAnsi="Book Antiqua"/>
          <w:sz w:val="20"/>
          <w:szCs w:val="20"/>
        </w:rPr>
        <w:t xml:space="preserve">ul. </w:t>
      </w:r>
      <w:proofErr w:type="spellStart"/>
      <w:r w:rsidRPr="00DA173B">
        <w:rPr>
          <w:rFonts w:ascii="Book Antiqua" w:hAnsi="Book Antiqua"/>
          <w:sz w:val="20"/>
          <w:szCs w:val="20"/>
        </w:rPr>
        <w:t>Sidorska</w:t>
      </w:r>
      <w:proofErr w:type="spellEnd"/>
      <w:r w:rsidRPr="00DA173B">
        <w:rPr>
          <w:rFonts w:ascii="Book Antiqua" w:hAnsi="Book Antiqua"/>
          <w:sz w:val="20"/>
          <w:szCs w:val="20"/>
        </w:rPr>
        <w:t xml:space="preserve"> 95/97, 21-500 Biała Podlaska, zwaną w dalszej części porozumienia</w:t>
      </w:r>
      <w:r w:rsidRPr="00DA173B">
        <w:rPr>
          <w:rFonts w:ascii="Book Antiqua" w:hAnsi="Book Antiqua"/>
          <w:b/>
          <w:sz w:val="20"/>
          <w:szCs w:val="20"/>
        </w:rPr>
        <w:t xml:space="preserve"> </w:t>
      </w:r>
      <w:r w:rsidRPr="00DA173B">
        <w:rPr>
          <w:rFonts w:ascii="Book Antiqua" w:hAnsi="Book Antiqua"/>
          <w:b/>
          <w:bCs/>
          <w:sz w:val="20"/>
          <w:szCs w:val="20"/>
        </w:rPr>
        <w:t>Uczelnią,</w:t>
      </w:r>
      <w:r w:rsidRPr="00DA173B">
        <w:rPr>
          <w:rFonts w:ascii="Book Antiqua" w:hAnsi="Book Antiqua"/>
          <w:b/>
          <w:sz w:val="20"/>
          <w:szCs w:val="20"/>
        </w:rPr>
        <w:t xml:space="preserve"> </w:t>
      </w:r>
      <w:r w:rsidRPr="00DA173B">
        <w:rPr>
          <w:rFonts w:ascii="Book Antiqua" w:hAnsi="Book Antiqua"/>
          <w:bCs/>
          <w:sz w:val="20"/>
          <w:szCs w:val="20"/>
        </w:rPr>
        <w:t xml:space="preserve">reprezentowaną przez dr inż. Agnieszkę </w:t>
      </w:r>
      <w:proofErr w:type="spellStart"/>
      <w:r w:rsidRPr="00DA173B">
        <w:rPr>
          <w:rFonts w:ascii="Book Antiqua" w:hAnsi="Book Antiqua"/>
          <w:bCs/>
          <w:sz w:val="20"/>
          <w:szCs w:val="20"/>
        </w:rPr>
        <w:t>Smarzewską</w:t>
      </w:r>
      <w:proofErr w:type="spellEnd"/>
      <w:r w:rsidRPr="00DA173B">
        <w:rPr>
          <w:rFonts w:ascii="Book Antiqua" w:hAnsi="Book Antiqua"/>
          <w:bCs/>
          <w:sz w:val="20"/>
          <w:szCs w:val="20"/>
        </w:rPr>
        <w:t xml:space="preserve"> – Prorektora do spraw studenckich</w:t>
      </w:r>
    </w:p>
    <w:p w:rsidR="00084EED" w:rsidRPr="00DA173B" w:rsidRDefault="00084EED" w:rsidP="00084EED">
      <w:pPr>
        <w:rPr>
          <w:rFonts w:ascii="Book Antiqua" w:hAnsi="Book Antiqua"/>
          <w:b/>
          <w:bCs/>
          <w:sz w:val="20"/>
          <w:szCs w:val="20"/>
        </w:rPr>
      </w:pPr>
    </w:p>
    <w:p w:rsidR="00084EED" w:rsidRPr="00DA173B" w:rsidRDefault="00084EED" w:rsidP="00084EED">
      <w:pPr>
        <w:rPr>
          <w:rFonts w:ascii="Book Antiqua" w:hAnsi="Book Antiqua"/>
          <w:bCs/>
          <w:sz w:val="20"/>
          <w:szCs w:val="20"/>
        </w:rPr>
      </w:pPr>
      <w:r w:rsidRPr="00DA173B">
        <w:rPr>
          <w:rFonts w:ascii="Book Antiqua" w:hAnsi="Book Antiqua"/>
          <w:bCs/>
          <w:sz w:val="20"/>
          <w:szCs w:val="20"/>
        </w:rPr>
        <w:t>a</w:t>
      </w:r>
    </w:p>
    <w:p w:rsidR="00084EED" w:rsidRPr="00DA173B" w:rsidRDefault="00084EED" w:rsidP="00084EED">
      <w:pPr>
        <w:pStyle w:val="Tekstpodstawowy"/>
        <w:jc w:val="both"/>
        <w:rPr>
          <w:rFonts w:ascii="Book Antiqua" w:hAnsi="Book Antiqua"/>
          <w:b/>
        </w:rPr>
      </w:pPr>
      <w:r w:rsidRPr="00DA173B">
        <w:rPr>
          <w:rFonts w:ascii="Book Antiqua" w:hAnsi="Book Antiqua"/>
          <w:b/>
        </w:rPr>
        <w:t>…………………………………………………………………………………………………………….....………</w:t>
      </w:r>
    </w:p>
    <w:p w:rsidR="00084EED" w:rsidRPr="00DA173B" w:rsidRDefault="00084EED" w:rsidP="00084EED">
      <w:pPr>
        <w:pStyle w:val="Tekstpodstawowy"/>
        <w:rPr>
          <w:rFonts w:ascii="Book Antiqua" w:hAnsi="Book Antiqua"/>
          <w:i/>
        </w:rPr>
      </w:pPr>
      <w:r w:rsidRPr="00DA173B">
        <w:rPr>
          <w:rFonts w:ascii="Book Antiqua" w:hAnsi="Book Antiqua"/>
          <w:i/>
        </w:rPr>
        <w:t>(dokładna nazwa i adres Szkoły/pieczęć)</w:t>
      </w:r>
    </w:p>
    <w:p w:rsidR="00084EED" w:rsidRPr="00DA173B" w:rsidRDefault="00084EED" w:rsidP="00084EED">
      <w:pPr>
        <w:pStyle w:val="Tekstpodstawowy"/>
        <w:ind w:left="720"/>
        <w:jc w:val="both"/>
        <w:rPr>
          <w:rFonts w:ascii="Book Antiqua" w:hAnsi="Book Antiqua"/>
          <w:b/>
        </w:rPr>
      </w:pPr>
    </w:p>
    <w:p w:rsidR="00084EED" w:rsidRDefault="00084EED" w:rsidP="00084EED">
      <w:pPr>
        <w:pStyle w:val="Tekstpodstawowy"/>
        <w:jc w:val="both"/>
        <w:rPr>
          <w:rFonts w:ascii="Book Antiqua" w:hAnsi="Book Antiqua"/>
        </w:rPr>
      </w:pPr>
      <w:r w:rsidRPr="00DA173B">
        <w:rPr>
          <w:rFonts w:ascii="Book Antiqua" w:hAnsi="Book Antiqua"/>
        </w:rPr>
        <w:t xml:space="preserve">zwaną w dalszej części porozumienia </w:t>
      </w:r>
      <w:r w:rsidRPr="00DA173B">
        <w:rPr>
          <w:rFonts w:ascii="Book Antiqua" w:hAnsi="Book Antiqua"/>
          <w:b/>
        </w:rPr>
        <w:t>Szkołą</w:t>
      </w:r>
      <w:r w:rsidRPr="00DA173B">
        <w:rPr>
          <w:rFonts w:ascii="Book Antiqua" w:hAnsi="Book Antiqua"/>
        </w:rPr>
        <w:t>, reprezentowaną przez:</w:t>
      </w:r>
    </w:p>
    <w:p w:rsidR="00DA173B" w:rsidRPr="00DA173B" w:rsidRDefault="00DA173B" w:rsidP="00084EED">
      <w:pPr>
        <w:pStyle w:val="Tekstpodstawowy"/>
        <w:jc w:val="both"/>
        <w:rPr>
          <w:rFonts w:ascii="Book Antiqua" w:hAnsi="Book Antiqua"/>
        </w:rPr>
      </w:pPr>
    </w:p>
    <w:p w:rsidR="00084EED" w:rsidRPr="00DA173B" w:rsidRDefault="00084EED" w:rsidP="00084EED">
      <w:pPr>
        <w:pStyle w:val="Tekstpodstawowy"/>
        <w:jc w:val="both"/>
        <w:rPr>
          <w:rFonts w:ascii="Book Antiqua" w:hAnsi="Book Antiqua"/>
          <w:b/>
        </w:rPr>
      </w:pPr>
      <w:r w:rsidRPr="00DA173B">
        <w:rPr>
          <w:rFonts w:ascii="Book Antiqua" w:hAnsi="Book Antiqua"/>
          <w:b/>
        </w:rPr>
        <w:t>…………………………………………………………………………………………………………….....………</w:t>
      </w:r>
    </w:p>
    <w:p w:rsidR="00084EED" w:rsidRPr="00DA173B" w:rsidRDefault="00084EED" w:rsidP="00084EED">
      <w:pPr>
        <w:pStyle w:val="Tekstpodstawowy"/>
        <w:ind w:left="360"/>
        <w:rPr>
          <w:rFonts w:ascii="Book Antiqua" w:hAnsi="Book Antiqua"/>
          <w:i/>
        </w:rPr>
      </w:pPr>
      <w:r w:rsidRPr="00DA173B">
        <w:rPr>
          <w:rFonts w:ascii="Book Antiqua" w:hAnsi="Book Antiqua"/>
          <w:i/>
        </w:rPr>
        <w:t>(imię i nazwisko osoby reprezentującej Szkołę)</w:t>
      </w:r>
    </w:p>
    <w:p w:rsidR="00084EED" w:rsidRPr="00DA173B" w:rsidRDefault="00084EED" w:rsidP="00084EED">
      <w:pPr>
        <w:pStyle w:val="Tekstpodstawowy"/>
        <w:rPr>
          <w:rFonts w:ascii="Book Antiqua" w:hAnsi="Book Antiqua"/>
          <w:b/>
          <w:i/>
        </w:rPr>
      </w:pPr>
    </w:p>
    <w:p w:rsidR="00084EED" w:rsidRPr="00DA173B" w:rsidRDefault="00084EED" w:rsidP="00084EED">
      <w:pPr>
        <w:ind w:left="4956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1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b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Porozumienie określa zasady odbywania praktyk przez studenta przeprowadzonych w </w:t>
      </w:r>
      <w:r w:rsidRPr="00DA173B">
        <w:rPr>
          <w:rFonts w:ascii="Book Antiqua" w:hAnsi="Book Antiqua"/>
          <w:b/>
          <w:sz w:val="20"/>
          <w:szCs w:val="20"/>
        </w:rPr>
        <w:t>………………………………………………………………………………………………………………….……………………………………</w:t>
      </w:r>
      <w:r w:rsidR="00473B5A">
        <w:rPr>
          <w:rFonts w:ascii="Book Antiqua" w:hAnsi="Book Antiqua"/>
          <w:b/>
          <w:sz w:val="20"/>
          <w:szCs w:val="20"/>
        </w:rPr>
        <w:t>…………………………………………………………………………………….</w:t>
      </w:r>
    </w:p>
    <w:p w:rsidR="00084EED" w:rsidRPr="00DA173B" w:rsidRDefault="00084EED" w:rsidP="00084EED">
      <w:pPr>
        <w:ind w:left="4956"/>
        <w:rPr>
          <w:rFonts w:ascii="Book Antiqua" w:hAnsi="Book Antiqua"/>
          <w:b/>
          <w:bCs/>
          <w:sz w:val="20"/>
          <w:szCs w:val="20"/>
        </w:rPr>
      </w:pPr>
    </w:p>
    <w:p w:rsidR="00084EED" w:rsidRPr="00DA173B" w:rsidRDefault="00084EED" w:rsidP="00084EED">
      <w:pPr>
        <w:ind w:left="4956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2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W ramach porozumienia </w:t>
      </w: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zobowiązuje się skierować studenta</w:t>
      </w:r>
      <w:r w:rsidR="00473B5A">
        <w:rPr>
          <w:rFonts w:ascii="Book Antiqua" w:hAnsi="Book Antiqua"/>
          <w:sz w:val="20"/>
          <w:szCs w:val="20"/>
        </w:rPr>
        <w:t>,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b/>
          <w:sz w:val="20"/>
          <w:szCs w:val="20"/>
        </w:rPr>
      </w:pP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Imię i nazwisko ………………………………..…………………………………………………………….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Kierunek studiów …………………………………………………………………………………………..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Nr albumu ……………………………………………………………………………………………………..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Termin realizacji praktyk ………………………………………………………………………………..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</w:p>
    <w:p w:rsid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do odbycia w </w:t>
      </w:r>
      <w:r w:rsidRPr="00DA173B">
        <w:rPr>
          <w:rFonts w:ascii="Book Antiqua" w:hAnsi="Book Antiqua"/>
          <w:b/>
          <w:sz w:val="20"/>
          <w:szCs w:val="20"/>
        </w:rPr>
        <w:t xml:space="preserve">Szkole </w:t>
      </w:r>
      <w:r w:rsidRPr="00DA173B">
        <w:rPr>
          <w:rFonts w:ascii="Book Antiqua" w:hAnsi="Book Antiqua"/>
          <w:sz w:val="20"/>
          <w:szCs w:val="20"/>
        </w:rPr>
        <w:t xml:space="preserve">studenckich praktyk a </w:t>
      </w:r>
      <w:r w:rsidRPr="00DA173B">
        <w:rPr>
          <w:rFonts w:ascii="Book Antiqua" w:hAnsi="Book Antiqua"/>
          <w:b/>
          <w:bCs/>
          <w:sz w:val="20"/>
          <w:szCs w:val="20"/>
        </w:rPr>
        <w:t xml:space="preserve">Szkoła </w:t>
      </w:r>
      <w:r w:rsidRPr="00DA173B">
        <w:rPr>
          <w:rFonts w:ascii="Book Antiqua" w:hAnsi="Book Antiqua"/>
          <w:sz w:val="20"/>
          <w:szCs w:val="20"/>
        </w:rPr>
        <w:t xml:space="preserve">zobowiązuje się umożliwić studentowi </w:t>
      </w:r>
      <w:r w:rsidRPr="00DA173B">
        <w:rPr>
          <w:rFonts w:ascii="Book Antiqua" w:hAnsi="Book Antiqua"/>
          <w:b/>
          <w:bCs/>
          <w:sz w:val="20"/>
          <w:szCs w:val="20"/>
        </w:rPr>
        <w:t>Uczelni</w:t>
      </w:r>
      <w:r w:rsidRPr="00DA173B">
        <w:rPr>
          <w:rFonts w:ascii="Book Antiqua" w:hAnsi="Book Antiqua"/>
          <w:sz w:val="20"/>
          <w:szCs w:val="20"/>
        </w:rPr>
        <w:t xml:space="preserve"> odbycie praktyk zgodnie z programem praktyk stanowiącym załącznik 2 do niniejszego porozumienia oraz do wyznaczenia zakładowego opiekuna praktyk w osobie Pani/a </w:t>
      </w:r>
    </w:p>
    <w:p w:rsidR="00DA173B" w:rsidRDefault="00DA173B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</w:p>
    <w:p w:rsidR="00DA173B" w:rsidRPr="00DA173B" w:rsidRDefault="00084EED" w:rsidP="00DA173B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………………………………………………………………………</w:t>
      </w:r>
      <w:r w:rsidR="00056837">
        <w:rPr>
          <w:rFonts w:ascii="Book Antiqua" w:hAnsi="Book Antiqua"/>
          <w:sz w:val="20"/>
          <w:szCs w:val="20"/>
        </w:rPr>
        <w:t>……………………………………………….</w:t>
      </w:r>
    </w:p>
    <w:p w:rsidR="00084EED" w:rsidRPr="00DA173B" w:rsidRDefault="00084EED" w:rsidP="00DA173B">
      <w:pPr>
        <w:pStyle w:val="Tekstpodstawowywcity"/>
        <w:tabs>
          <w:tab w:val="left" w:pos="5954"/>
        </w:tabs>
        <w:spacing w:after="0" w:line="240" w:lineRule="auto"/>
        <w:jc w:val="center"/>
        <w:rPr>
          <w:rFonts w:ascii="Book Antiqua" w:hAnsi="Book Antiqua"/>
          <w:i/>
          <w:sz w:val="20"/>
          <w:szCs w:val="20"/>
        </w:rPr>
      </w:pPr>
      <w:r w:rsidRPr="00DA173B">
        <w:rPr>
          <w:rFonts w:ascii="Book Antiqua" w:hAnsi="Book Antiqua"/>
          <w:i/>
          <w:sz w:val="20"/>
          <w:szCs w:val="20"/>
        </w:rPr>
        <w:t>(imię i nazwisko opiekuna praktyk)</w:t>
      </w:r>
    </w:p>
    <w:p w:rsidR="00084EED" w:rsidRPr="00DA173B" w:rsidRDefault="00084EED" w:rsidP="00084EED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b/>
          <w:sz w:val="20"/>
          <w:szCs w:val="20"/>
        </w:rPr>
      </w:pP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3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Podstawę odbywania praktyk przez studenta będzie stanowiło skierowanie wydane przez Rektora </w:t>
      </w:r>
      <w:r w:rsidRPr="00DA173B">
        <w:rPr>
          <w:rFonts w:ascii="Book Antiqua" w:hAnsi="Book Antiqua"/>
          <w:b/>
          <w:bCs/>
          <w:sz w:val="20"/>
          <w:szCs w:val="20"/>
        </w:rPr>
        <w:t>Uczelni</w:t>
      </w:r>
      <w:r w:rsidRPr="00DA173B">
        <w:rPr>
          <w:rFonts w:ascii="Book Antiqua" w:hAnsi="Book Antiqua"/>
          <w:sz w:val="20"/>
          <w:szCs w:val="20"/>
        </w:rPr>
        <w:t>. W skierowaniu zostanie określone miejsce odbywania praktyk, charakter praktyk, program praktyk, czas trwania praktyk oraz wskazany opiekun praktyk.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Skierowanie zostanie wydane po otrzymaniu indywidualnej zgody wyrażonej przez </w:t>
      </w:r>
      <w:r w:rsidRPr="00DA173B">
        <w:rPr>
          <w:rFonts w:ascii="Book Antiqua" w:hAnsi="Book Antiqua"/>
          <w:b/>
          <w:sz w:val="20"/>
          <w:szCs w:val="20"/>
        </w:rPr>
        <w:t xml:space="preserve">Szkołę, </w:t>
      </w:r>
      <w:r w:rsidRPr="00DA173B">
        <w:rPr>
          <w:rFonts w:ascii="Book Antiqua" w:hAnsi="Book Antiqua"/>
          <w:sz w:val="20"/>
          <w:szCs w:val="20"/>
        </w:rPr>
        <w:t>zawierającej termin odbycia praktyk oraz imię i nazwisko opiekuna praktyk.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Po doręczeniu studentowi skierowania na praktyki </w:t>
      </w: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prześle </w:t>
      </w:r>
      <w:r w:rsidRPr="00DA173B">
        <w:rPr>
          <w:rFonts w:ascii="Book Antiqua" w:hAnsi="Book Antiqua"/>
          <w:b/>
          <w:bCs/>
          <w:sz w:val="20"/>
          <w:szCs w:val="20"/>
        </w:rPr>
        <w:t xml:space="preserve">do Szkoły </w:t>
      </w:r>
      <w:r w:rsidRPr="00DA173B">
        <w:rPr>
          <w:rFonts w:ascii="Book Antiqua" w:hAnsi="Book Antiqua"/>
          <w:sz w:val="20"/>
          <w:szCs w:val="20"/>
        </w:rPr>
        <w:t xml:space="preserve">odpis skierowania na </w:t>
      </w:r>
      <w:r w:rsidR="00286732" w:rsidRPr="00DA173B">
        <w:rPr>
          <w:rFonts w:ascii="Book Antiqua" w:hAnsi="Book Antiqua"/>
          <w:sz w:val="20"/>
          <w:szCs w:val="20"/>
        </w:rPr>
        <w:t>praktyki, na co</w:t>
      </w:r>
      <w:r w:rsidRPr="00DA173B">
        <w:rPr>
          <w:rFonts w:ascii="Book Antiqua" w:hAnsi="Book Antiqua"/>
          <w:sz w:val="20"/>
          <w:szCs w:val="20"/>
        </w:rPr>
        <w:t xml:space="preserve"> najmniej 2 tygodnie przed rozpoczęciem praktyk oraz program praktyk </w:t>
      </w:r>
      <w:r w:rsidR="00286732">
        <w:rPr>
          <w:rFonts w:ascii="Book Antiqua" w:hAnsi="Book Antiqua"/>
          <w:sz w:val="20"/>
          <w:szCs w:val="20"/>
        </w:rPr>
        <w:br/>
      </w:r>
      <w:r w:rsidRPr="00DA173B">
        <w:rPr>
          <w:rFonts w:ascii="Book Antiqua" w:hAnsi="Book Antiqua"/>
          <w:sz w:val="20"/>
          <w:szCs w:val="20"/>
        </w:rPr>
        <w:t xml:space="preserve">i informację o czasie ich trwania. 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W czasie odbywania praktyk studenci nie będą pobierali wynagrodzenia i ekwiwalentu z tytułu odbywanych praktyk w warunkach szkodliwych.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nie pokrywa studentowi kosztów wyżywienia, zakwaterowania i przejazdu do miejsca praktyk i z powrotem.</w:t>
      </w:r>
    </w:p>
    <w:p w:rsidR="00084EED" w:rsidRPr="00DA173B" w:rsidRDefault="00084EED" w:rsidP="00084EED">
      <w:pPr>
        <w:numPr>
          <w:ilvl w:val="0"/>
          <w:numId w:val="1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poinformuje studenta o możliwości ubezpieczenia się od następstw nieszczęśliwych wypadków, w ramach ubezpieczenia grupowego.</w:t>
      </w:r>
    </w:p>
    <w:p w:rsidR="00084EED" w:rsidRPr="00DA173B" w:rsidRDefault="00084EED" w:rsidP="00084EED">
      <w:pPr>
        <w:numPr>
          <w:ilvl w:val="0"/>
          <w:numId w:val="1"/>
        </w:numPr>
        <w:tabs>
          <w:tab w:val="left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lastRenderedPageBreak/>
        <w:t>Praktyki będą się odbywały w okresie od poniedziałku do piątku każdego tygodnia w dwóch pierwszych zmianach.</w:t>
      </w:r>
    </w:p>
    <w:p w:rsidR="00084EED" w:rsidRPr="00DA173B" w:rsidRDefault="00084EED" w:rsidP="00084EED">
      <w:pPr>
        <w:numPr>
          <w:ilvl w:val="0"/>
          <w:numId w:val="1"/>
        </w:numPr>
        <w:tabs>
          <w:tab w:val="left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sz w:val="20"/>
          <w:szCs w:val="20"/>
        </w:rPr>
        <w:t>Strony</w:t>
      </w:r>
      <w:r w:rsidRPr="00DA173B">
        <w:rPr>
          <w:rFonts w:ascii="Book Antiqua" w:hAnsi="Book Antiqua"/>
          <w:sz w:val="20"/>
          <w:szCs w:val="20"/>
        </w:rPr>
        <w:t xml:space="preserve"> porozumienia uzgadniają, iż skierowany na praktyki student powinien okazać </w:t>
      </w:r>
      <w:r w:rsidRPr="00DA173B">
        <w:rPr>
          <w:rFonts w:ascii="Book Antiqua" w:hAnsi="Book Antiqua"/>
          <w:b/>
          <w:sz w:val="20"/>
          <w:szCs w:val="20"/>
        </w:rPr>
        <w:t xml:space="preserve">Szkole </w:t>
      </w:r>
      <w:r w:rsidRPr="00DA173B">
        <w:rPr>
          <w:rFonts w:ascii="Book Antiqua" w:hAnsi="Book Antiqua"/>
          <w:sz w:val="20"/>
          <w:szCs w:val="20"/>
        </w:rPr>
        <w:t>dokument potwierdzający ubezpieczenie studenta od NNW w okresie odbywania praktyk na podstawie niniejszego porozumienia. W przypadku niedostarczenia dokumentu potwierdzającego ubezpieczenie, o którym mowa w par.3 pkt</w:t>
      </w:r>
      <w:r w:rsidR="00027445">
        <w:rPr>
          <w:rFonts w:ascii="Book Antiqua" w:hAnsi="Book Antiqua"/>
          <w:sz w:val="20"/>
          <w:szCs w:val="20"/>
        </w:rPr>
        <w:t>.</w:t>
      </w:r>
      <w:r w:rsidRPr="00DA173B">
        <w:rPr>
          <w:rFonts w:ascii="Book Antiqua" w:hAnsi="Book Antiqua"/>
          <w:sz w:val="20"/>
          <w:szCs w:val="20"/>
        </w:rPr>
        <w:t xml:space="preserve"> 6, </w:t>
      </w:r>
      <w:r w:rsidRPr="00DA173B">
        <w:rPr>
          <w:rFonts w:ascii="Book Antiqua" w:hAnsi="Book Antiqua"/>
          <w:b/>
          <w:sz w:val="20"/>
          <w:szCs w:val="20"/>
        </w:rPr>
        <w:t xml:space="preserve">Szkoła </w:t>
      </w:r>
      <w:r w:rsidRPr="00DA173B">
        <w:rPr>
          <w:rFonts w:ascii="Book Antiqua" w:hAnsi="Book Antiqua"/>
          <w:sz w:val="20"/>
          <w:szCs w:val="20"/>
        </w:rPr>
        <w:t>odmówi przyjęcia studenta na praktyki.</w:t>
      </w:r>
    </w:p>
    <w:p w:rsidR="00084EED" w:rsidRPr="00DA173B" w:rsidRDefault="00084EED" w:rsidP="00084EED">
      <w:pPr>
        <w:tabs>
          <w:tab w:val="left" w:pos="5199"/>
        </w:tabs>
        <w:ind w:left="426"/>
        <w:jc w:val="both"/>
        <w:rPr>
          <w:rFonts w:ascii="Book Antiqua" w:hAnsi="Book Antiqua"/>
          <w:b/>
          <w:bCs/>
          <w:sz w:val="20"/>
          <w:szCs w:val="20"/>
        </w:rPr>
      </w:pP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4</w:t>
      </w:r>
    </w:p>
    <w:p w:rsidR="00084EED" w:rsidRPr="00DA173B" w:rsidRDefault="00084EED" w:rsidP="00084EED">
      <w:pPr>
        <w:numPr>
          <w:ilvl w:val="0"/>
          <w:numId w:val="2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jest zobowiązana do sprawowania nadzoru </w:t>
      </w:r>
      <w:proofErr w:type="spellStart"/>
      <w:r w:rsidRPr="00DA173B">
        <w:rPr>
          <w:rFonts w:ascii="Book Antiqua" w:hAnsi="Book Antiqua"/>
          <w:sz w:val="20"/>
          <w:szCs w:val="20"/>
        </w:rPr>
        <w:t>dydaktyczno</w:t>
      </w:r>
      <w:proofErr w:type="spellEnd"/>
      <w:r w:rsidRPr="00DA173B">
        <w:rPr>
          <w:rFonts w:ascii="Book Antiqua" w:hAnsi="Book Antiqua"/>
          <w:sz w:val="20"/>
          <w:szCs w:val="20"/>
        </w:rPr>
        <w:t xml:space="preserve">–wychowawczego </w:t>
      </w:r>
      <w:r w:rsidR="00286732">
        <w:rPr>
          <w:rFonts w:ascii="Book Antiqua" w:hAnsi="Book Antiqua"/>
          <w:sz w:val="20"/>
          <w:szCs w:val="20"/>
        </w:rPr>
        <w:br/>
      </w:r>
      <w:r w:rsidRPr="00DA173B">
        <w:rPr>
          <w:rFonts w:ascii="Book Antiqua" w:hAnsi="Book Antiqua"/>
          <w:sz w:val="20"/>
          <w:szCs w:val="20"/>
        </w:rPr>
        <w:t xml:space="preserve">i organizacyjnego nad przebiegiem praktyk. </w:t>
      </w:r>
    </w:p>
    <w:p w:rsidR="00084EED" w:rsidRPr="00DA173B" w:rsidRDefault="00084EED" w:rsidP="00084EED">
      <w:pPr>
        <w:numPr>
          <w:ilvl w:val="0"/>
          <w:numId w:val="2"/>
        </w:numPr>
        <w:tabs>
          <w:tab w:val="left" w:pos="-1843"/>
        </w:tabs>
        <w:suppressAutoHyphens w:val="0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DA173B">
        <w:rPr>
          <w:rFonts w:ascii="Book Antiqua" w:hAnsi="Book Antiqua"/>
          <w:bCs/>
          <w:sz w:val="20"/>
          <w:szCs w:val="20"/>
        </w:rPr>
        <w:t>Przed rozpoczęciem praktyk</w:t>
      </w:r>
      <w:r w:rsidRPr="00DA173B">
        <w:rPr>
          <w:rFonts w:ascii="Book Antiqua" w:hAnsi="Book Antiqua"/>
          <w:b/>
          <w:bCs/>
          <w:sz w:val="20"/>
          <w:szCs w:val="20"/>
        </w:rPr>
        <w:t xml:space="preserve"> Uczelnia </w:t>
      </w:r>
      <w:r w:rsidRPr="00DA173B">
        <w:rPr>
          <w:rFonts w:ascii="Book Antiqua" w:hAnsi="Book Antiqua"/>
          <w:bCs/>
          <w:sz w:val="20"/>
          <w:szCs w:val="20"/>
        </w:rPr>
        <w:t xml:space="preserve">zawrze stosowne umowy z osobami prowadzącymi praktyki wskazanymi przez </w:t>
      </w:r>
      <w:r w:rsidRPr="00DA173B">
        <w:rPr>
          <w:rFonts w:ascii="Book Antiqua" w:hAnsi="Book Antiqua"/>
          <w:b/>
          <w:bCs/>
          <w:sz w:val="20"/>
          <w:szCs w:val="20"/>
        </w:rPr>
        <w:t>Szkołę.</w:t>
      </w:r>
    </w:p>
    <w:p w:rsidR="00084EED" w:rsidRPr="00DA173B" w:rsidRDefault="00084EED" w:rsidP="00084EED">
      <w:pPr>
        <w:numPr>
          <w:ilvl w:val="0"/>
          <w:numId w:val="2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Do studentów odbywających praktyki na podstawie skierowania stosuje się odpowiednio przepisy prawa pracy o ochronie pracy kobiet i młodocianych, o dyscyplinie pracy oraz o bezpieczeństwie i higienie pracy.</w:t>
      </w:r>
    </w:p>
    <w:p w:rsidR="00084EED" w:rsidRPr="00DA173B" w:rsidRDefault="00084EED" w:rsidP="00084EED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5</w:t>
      </w:r>
    </w:p>
    <w:p w:rsidR="00084EED" w:rsidRPr="00DA173B" w:rsidRDefault="00084EED" w:rsidP="00084EED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1. Szkoła</w:t>
      </w:r>
      <w:r w:rsidRPr="00DA173B">
        <w:rPr>
          <w:rFonts w:ascii="Book Antiqua" w:hAnsi="Book Antiqua"/>
          <w:sz w:val="20"/>
          <w:szCs w:val="20"/>
        </w:rPr>
        <w:t xml:space="preserve"> zobowiązuje się do:</w:t>
      </w:r>
    </w:p>
    <w:p w:rsidR="00084EED" w:rsidRPr="00DA173B" w:rsidRDefault="00084EED" w:rsidP="00084EED">
      <w:pPr>
        <w:pStyle w:val="Tekstpodstawowy2"/>
        <w:numPr>
          <w:ilvl w:val="0"/>
          <w:numId w:val="4"/>
        </w:numPr>
        <w:tabs>
          <w:tab w:val="clear" w:pos="720"/>
          <w:tab w:val="num" w:pos="-1843"/>
        </w:tabs>
        <w:suppressAutoHyphens w:val="0"/>
        <w:spacing w:after="0" w:line="240" w:lineRule="auto"/>
        <w:ind w:left="426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zapoznania studenta z zakładowym regulaminem pracy, przepisami o bezpieczeństwie i higienie pracy oraz o ochronie tajemnicy państwowej i służbowej,</w:t>
      </w:r>
    </w:p>
    <w:p w:rsidR="00084EED" w:rsidRPr="00DA173B" w:rsidRDefault="00084EED" w:rsidP="00084EED">
      <w:pPr>
        <w:pStyle w:val="Tekstpodstawowy2"/>
        <w:numPr>
          <w:ilvl w:val="0"/>
          <w:numId w:val="4"/>
        </w:numPr>
        <w:tabs>
          <w:tab w:val="clear" w:pos="720"/>
          <w:tab w:val="num" w:pos="-1843"/>
        </w:tabs>
        <w:suppressAutoHyphens w:val="0"/>
        <w:spacing w:after="0" w:line="240" w:lineRule="auto"/>
        <w:ind w:left="426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umożliwienia studentowi odbycie praktyki i zajęć praktycznych zgodnie z ich programem,</w:t>
      </w:r>
    </w:p>
    <w:p w:rsidR="00084EED" w:rsidRPr="00DA173B" w:rsidRDefault="00084EED" w:rsidP="00084EED">
      <w:pPr>
        <w:pStyle w:val="Tekstpodstawowy2"/>
        <w:numPr>
          <w:ilvl w:val="0"/>
          <w:numId w:val="4"/>
        </w:numPr>
        <w:tabs>
          <w:tab w:val="clear" w:pos="720"/>
          <w:tab w:val="num" w:pos="-1843"/>
        </w:tabs>
        <w:suppressAutoHyphens w:val="0"/>
        <w:spacing w:after="0" w:line="240" w:lineRule="auto"/>
        <w:ind w:left="426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bieżącego informowania </w:t>
      </w:r>
      <w:r w:rsidRPr="00DA173B">
        <w:rPr>
          <w:rFonts w:ascii="Book Antiqua" w:hAnsi="Book Antiqua"/>
          <w:b/>
          <w:bCs/>
          <w:sz w:val="20"/>
          <w:szCs w:val="20"/>
        </w:rPr>
        <w:t>Uczelni</w:t>
      </w:r>
      <w:r w:rsidRPr="00DA173B">
        <w:rPr>
          <w:rFonts w:ascii="Book Antiqua" w:hAnsi="Book Antiqua"/>
          <w:sz w:val="20"/>
          <w:szCs w:val="20"/>
        </w:rPr>
        <w:t xml:space="preserve"> o wszystkich istotnych okolicznościach dotyczących toku praktyk, w tym o wszelkich przeszkodach w odbywaniu praktyk przez studenta,</w:t>
      </w:r>
    </w:p>
    <w:p w:rsidR="00084EED" w:rsidRPr="00DA173B" w:rsidRDefault="00084EED" w:rsidP="00084EED">
      <w:pPr>
        <w:pStyle w:val="Tekstpodstawowy2"/>
        <w:numPr>
          <w:ilvl w:val="0"/>
          <w:numId w:val="4"/>
        </w:numPr>
        <w:tabs>
          <w:tab w:val="clear" w:pos="720"/>
          <w:tab w:val="num" w:pos="-1843"/>
        </w:tabs>
        <w:suppressAutoHyphens w:val="0"/>
        <w:spacing w:after="0" w:line="240" w:lineRule="auto"/>
        <w:ind w:left="426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udzielenia niezbędnej pomocy opiekuno</w:t>
      </w:r>
      <w:r w:rsidR="00027445">
        <w:rPr>
          <w:rFonts w:ascii="Book Antiqua" w:hAnsi="Book Antiqua"/>
          <w:sz w:val="20"/>
          <w:szCs w:val="20"/>
        </w:rPr>
        <w:t>w</w:t>
      </w:r>
      <w:r w:rsidRPr="00DA173B">
        <w:rPr>
          <w:rFonts w:ascii="Book Antiqua" w:hAnsi="Book Antiqua"/>
          <w:sz w:val="20"/>
          <w:szCs w:val="20"/>
        </w:rPr>
        <w:t>i praktyk w realizacji założonego programu praktyk,</w:t>
      </w:r>
    </w:p>
    <w:p w:rsidR="00084EED" w:rsidRPr="00DA173B" w:rsidRDefault="00084EED" w:rsidP="00084EED">
      <w:pPr>
        <w:pStyle w:val="Tekstpodstawowy2"/>
        <w:numPr>
          <w:ilvl w:val="0"/>
          <w:numId w:val="4"/>
        </w:numPr>
        <w:tabs>
          <w:tab w:val="clear" w:pos="720"/>
          <w:tab w:val="num" w:pos="-1843"/>
        </w:tabs>
        <w:suppressAutoHyphens w:val="0"/>
        <w:spacing w:after="0" w:line="240" w:lineRule="auto"/>
        <w:ind w:left="426" w:hanging="284"/>
        <w:jc w:val="both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sprawowania nadzoru nad wykonywaniem przez studenta zadań wynikających z programu praktyk.</w:t>
      </w:r>
    </w:p>
    <w:p w:rsidR="00084EED" w:rsidRPr="00DA173B" w:rsidRDefault="00084EED" w:rsidP="00084EED">
      <w:pPr>
        <w:pStyle w:val="Tekstpodstawowy2"/>
        <w:tabs>
          <w:tab w:val="num" w:pos="-1843"/>
        </w:tabs>
        <w:spacing w:after="0" w:line="240" w:lineRule="auto"/>
        <w:ind w:left="426"/>
        <w:jc w:val="both"/>
        <w:rPr>
          <w:rFonts w:ascii="Book Antiqua" w:hAnsi="Book Antiqua"/>
          <w:b/>
          <w:bCs/>
          <w:sz w:val="20"/>
          <w:szCs w:val="20"/>
        </w:rPr>
      </w:pPr>
    </w:p>
    <w:p w:rsidR="00084EED" w:rsidRPr="00DA173B" w:rsidRDefault="00084EED" w:rsidP="00084EED">
      <w:pPr>
        <w:pStyle w:val="Tekstpodstawowy2"/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6</w:t>
      </w: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Uczelnia</w:t>
      </w:r>
      <w:r w:rsidRPr="00DA173B">
        <w:rPr>
          <w:rFonts w:ascii="Book Antiqua" w:hAnsi="Book Antiqua"/>
          <w:sz w:val="20"/>
          <w:szCs w:val="20"/>
        </w:rPr>
        <w:t xml:space="preserve"> zobowiązuje się cofnąć skierowanie studenta do odbycia praktyk w wypadku skreślenia studenta z listy studentów lub też w wypadku stwierdzenia, iż osoba skierowana na praktyki </w:t>
      </w:r>
      <w:r w:rsidR="00286732">
        <w:rPr>
          <w:rFonts w:ascii="Book Antiqua" w:hAnsi="Book Antiqua"/>
          <w:sz w:val="20"/>
          <w:szCs w:val="20"/>
        </w:rPr>
        <w:br/>
      </w:r>
      <w:r w:rsidRPr="00DA173B">
        <w:rPr>
          <w:rFonts w:ascii="Book Antiqua" w:hAnsi="Book Antiqua"/>
          <w:sz w:val="20"/>
          <w:szCs w:val="20"/>
        </w:rPr>
        <w:t>w sposób rażący narusza warunki odbywania praktyk.</w:t>
      </w:r>
    </w:p>
    <w:p w:rsidR="00084EED" w:rsidRPr="00DA173B" w:rsidRDefault="00084EED" w:rsidP="00084EED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-1843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7</w:t>
      </w:r>
    </w:p>
    <w:p w:rsidR="00084EED" w:rsidRPr="00DA173B" w:rsidRDefault="00084EED" w:rsidP="00084EED">
      <w:pPr>
        <w:pStyle w:val="Tekstpodstawowy2"/>
        <w:tabs>
          <w:tab w:val="left" w:pos="709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Wszelkie sporne kwestie związane z realizacją porozumienia </w:t>
      </w:r>
      <w:r w:rsidRPr="00DA173B">
        <w:rPr>
          <w:rFonts w:ascii="Book Antiqua" w:hAnsi="Book Antiqua"/>
          <w:b/>
          <w:bCs/>
          <w:sz w:val="20"/>
          <w:szCs w:val="20"/>
        </w:rPr>
        <w:t>Strony</w:t>
      </w:r>
      <w:r w:rsidRPr="00DA173B">
        <w:rPr>
          <w:rFonts w:ascii="Book Antiqua" w:hAnsi="Book Antiqua"/>
          <w:sz w:val="20"/>
          <w:szCs w:val="20"/>
        </w:rPr>
        <w:t xml:space="preserve"> zobowiązują się rozwiązywać </w:t>
      </w:r>
      <w:r w:rsidR="00286732">
        <w:rPr>
          <w:rFonts w:ascii="Book Antiqua" w:hAnsi="Book Antiqua"/>
          <w:sz w:val="20"/>
          <w:szCs w:val="20"/>
        </w:rPr>
        <w:br/>
      </w:r>
      <w:r w:rsidRPr="00DA173B">
        <w:rPr>
          <w:rFonts w:ascii="Book Antiqua" w:hAnsi="Book Antiqua"/>
          <w:sz w:val="20"/>
          <w:szCs w:val="20"/>
        </w:rPr>
        <w:t>w drodze negocjacji.</w:t>
      </w:r>
    </w:p>
    <w:p w:rsidR="00084EED" w:rsidRPr="00DA173B" w:rsidRDefault="00084EED" w:rsidP="00084EED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8</w:t>
      </w:r>
    </w:p>
    <w:p w:rsidR="00084EED" w:rsidRPr="00DA173B" w:rsidRDefault="00084EED" w:rsidP="00084EED">
      <w:pPr>
        <w:numPr>
          <w:ilvl w:val="0"/>
          <w:numId w:val="3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Zmiany porozumienia wymagają formy pisemnej pod rygorem nieważności.</w:t>
      </w:r>
    </w:p>
    <w:p w:rsidR="00084EED" w:rsidRPr="00DA173B" w:rsidRDefault="00084EED" w:rsidP="00084EED">
      <w:pPr>
        <w:numPr>
          <w:ilvl w:val="0"/>
          <w:numId w:val="3"/>
        </w:numPr>
        <w:tabs>
          <w:tab w:val="left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 xml:space="preserve">Szkoła </w:t>
      </w:r>
      <w:r w:rsidRPr="00DA173B">
        <w:rPr>
          <w:rFonts w:ascii="Book Antiqua" w:hAnsi="Book Antiqua"/>
          <w:sz w:val="20"/>
          <w:szCs w:val="20"/>
        </w:rPr>
        <w:t>nie może wypowiedzieć porozumienia przed zakończeniem już rozpoczętych praktyk.</w:t>
      </w:r>
    </w:p>
    <w:p w:rsidR="00084EED" w:rsidRPr="00DA173B" w:rsidRDefault="00084EED" w:rsidP="00084EED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9</w:t>
      </w:r>
    </w:p>
    <w:p w:rsidR="00084EED" w:rsidRPr="00DA173B" w:rsidRDefault="00084EED" w:rsidP="00084EED">
      <w:pPr>
        <w:pStyle w:val="Tekstpodstawowy2"/>
        <w:tabs>
          <w:tab w:val="left" w:pos="709"/>
          <w:tab w:val="left" w:pos="1418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W sprawach nieuregulowanych porozumieniem zastosowanie mają przepisy ustawy Kodeks cywilny.</w:t>
      </w:r>
    </w:p>
    <w:p w:rsidR="00084EED" w:rsidRPr="00DA173B" w:rsidRDefault="00084EED" w:rsidP="00084EED">
      <w:pPr>
        <w:tabs>
          <w:tab w:val="left" w:pos="709"/>
          <w:tab w:val="left" w:pos="1418"/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-1843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DA173B">
        <w:rPr>
          <w:rFonts w:ascii="Book Antiqua" w:hAnsi="Book Antiqua"/>
          <w:b/>
          <w:bCs/>
          <w:sz w:val="20"/>
          <w:szCs w:val="20"/>
        </w:rPr>
        <w:t>§ 10</w:t>
      </w:r>
    </w:p>
    <w:p w:rsidR="00084EED" w:rsidRPr="00DA173B" w:rsidRDefault="00084EED" w:rsidP="00084EED">
      <w:pPr>
        <w:tabs>
          <w:tab w:val="left" w:pos="709"/>
          <w:tab w:val="left" w:pos="1418"/>
          <w:tab w:val="left" w:pos="5199"/>
        </w:tabs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Porozumienie sporządzono w 2 jednobrzmiących egzemplarzach, po jednym dla każdej ze </w:t>
      </w:r>
      <w:r w:rsidRPr="00DA173B">
        <w:rPr>
          <w:rFonts w:ascii="Book Antiqua" w:hAnsi="Book Antiqua"/>
          <w:b/>
          <w:bCs/>
          <w:sz w:val="20"/>
          <w:szCs w:val="20"/>
        </w:rPr>
        <w:t>Stron</w:t>
      </w:r>
      <w:r w:rsidRPr="00DA173B">
        <w:rPr>
          <w:rFonts w:ascii="Book Antiqua" w:hAnsi="Book Antiqua"/>
          <w:sz w:val="20"/>
          <w:szCs w:val="20"/>
        </w:rPr>
        <w:t>.</w:t>
      </w: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ab/>
        <w:t xml:space="preserve">______________________ </w:t>
      </w:r>
      <w:r w:rsidRPr="00DA173B">
        <w:rPr>
          <w:rFonts w:ascii="Book Antiqua" w:hAnsi="Book Antiqua"/>
          <w:sz w:val="20"/>
          <w:szCs w:val="20"/>
        </w:rPr>
        <w:tab/>
      </w:r>
      <w:r w:rsidRPr="00DA173B">
        <w:rPr>
          <w:rFonts w:ascii="Book Antiqua" w:hAnsi="Book Antiqua"/>
          <w:sz w:val="20"/>
          <w:szCs w:val="20"/>
        </w:rPr>
        <w:tab/>
      </w:r>
      <w:r w:rsidRPr="00DA173B">
        <w:rPr>
          <w:rFonts w:ascii="Book Antiqua" w:hAnsi="Book Antiqua"/>
          <w:sz w:val="20"/>
          <w:szCs w:val="20"/>
        </w:rPr>
        <w:tab/>
      </w:r>
      <w:r w:rsidRPr="00DA173B">
        <w:rPr>
          <w:rFonts w:ascii="Book Antiqua" w:hAnsi="Book Antiqua"/>
          <w:sz w:val="20"/>
          <w:szCs w:val="20"/>
        </w:rPr>
        <w:tab/>
        <w:t xml:space="preserve">______________________ </w:t>
      </w: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b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 xml:space="preserve">                                </w:t>
      </w:r>
      <w:r w:rsidRPr="00DA173B">
        <w:rPr>
          <w:rFonts w:ascii="Book Antiqua" w:hAnsi="Book Antiqua"/>
          <w:b/>
          <w:sz w:val="20"/>
          <w:szCs w:val="20"/>
        </w:rPr>
        <w:t>SZKOŁA</w:t>
      </w:r>
      <w:r w:rsidRPr="00DA173B">
        <w:rPr>
          <w:rFonts w:ascii="Book Antiqua" w:hAnsi="Book Antiqua"/>
          <w:b/>
          <w:sz w:val="20"/>
          <w:szCs w:val="20"/>
        </w:rPr>
        <w:tab/>
      </w:r>
      <w:r w:rsidRPr="00DA173B">
        <w:rPr>
          <w:rFonts w:ascii="Book Antiqua" w:hAnsi="Book Antiqua"/>
          <w:b/>
          <w:sz w:val="20"/>
          <w:szCs w:val="20"/>
        </w:rPr>
        <w:tab/>
      </w:r>
      <w:r w:rsidRPr="00DA173B">
        <w:rPr>
          <w:rFonts w:ascii="Book Antiqua" w:hAnsi="Book Antiqua"/>
          <w:b/>
          <w:sz w:val="20"/>
          <w:szCs w:val="20"/>
        </w:rPr>
        <w:tab/>
      </w:r>
      <w:r w:rsidRPr="00DA173B">
        <w:rPr>
          <w:rFonts w:ascii="Book Antiqua" w:hAnsi="Book Antiqua"/>
          <w:b/>
          <w:sz w:val="20"/>
          <w:szCs w:val="20"/>
        </w:rPr>
        <w:tab/>
      </w:r>
      <w:r w:rsidRPr="00DA173B">
        <w:rPr>
          <w:rFonts w:ascii="Book Antiqua" w:hAnsi="Book Antiqua"/>
          <w:b/>
          <w:sz w:val="20"/>
          <w:szCs w:val="20"/>
        </w:rPr>
        <w:tab/>
        <w:t xml:space="preserve">              UCZELNI</w:t>
      </w:r>
      <w:r w:rsidR="00286732">
        <w:rPr>
          <w:rFonts w:ascii="Book Antiqua" w:hAnsi="Book Antiqua"/>
          <w:b/>
          <w:sz w:val="20"/>
          <w:szCs w:val="20"/>
        </w:rPr>
        <w:t>A</w:t>
      </w: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084EED" w:rsidRPr="00DA173B" w:rsidRDefault="00084EED" w:rsidP="00084EED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Załączniki:</w:t>
      </w:r>
    </w:p>
    <w:p w:rsidR="00084EED" w:rsidRPr="00DA173B" w:rsidRDefault="00084EED" w:rsidP="00084EED">
      <w:pPr>
        <w:jc w:val="both"/>
        <w:rPr>
          <w:rFonts w:ascii="Book Antiqua" w:hAnsi="Book Antiqua"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- Załącznik 1 – list intencyjny – skierowanie,</w:t>
      </w:r>
    </w:p>
    <w:p w:rsidR="00084EED" w:rsidRPr="00DA173B" w:rsidRDefault="00084EED" w:rsidP="00084EED">
      <w:pPr>
        <w:jc w:val="both"/>
        <w:rPr>
          <w:rFonts w:ascii="Book Antiqua" w:hAnsi="Book Antiqua" w:cs="Arial"/>
          <w:bCs/>
          <w:sz w:val="20"/>
          <w:szCs w:val="20"/>
        </w:rPr>
      </w:pPr>
      <w:r w:rsidRPr="00DA173B">
        <w:rPr>
          <w:rFonts w:ascii="Book Antiqua" w:hAnsi="Book Antiqua"/>
          <w:sz w:val="20"/>
          <w:szCs w:val="20"/>
        </w:rPr>
        <w:t>- Załącznik 2 – program praktyk.</w:t>
      </w:r>
    </w:p>
    <w:p w:rsidR="00507AAD" w:rsidRDefault="00507AAD" w:rsidP="00084EED"/>
    <w:sectPr w:rsidR="00507AAD" w:rsidSect="0050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A96"/>
    <w:multiLevelType w:val="hybridMultilevel"/>
    <w:tmpl w:val="5DD899CC"/>
    <w:lvl w:ilvl="0" w:tplc="AE381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6DA6"/>
    <w:multiLevelType w:val="hybridMultilevel"/>
    <w:tmpl w:val="9FFE8608"/>
    <w:lvl w:ilvl="0" w:tplc="637AC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2974"/>
    <w:multiLevelType w:val="hybridMultilevel"/>
    <w:tmpl w:val="27009A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7F4D03"/>
    <w:multiLevelType w:val="hybridMultilevel"/>
    <w:tmpl w:val="529A3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ED"/>
    <w:rsid w:val="00027445"/>
    <w:rsid w:val="00056837"/>
    <w:rsid w:val="00084EED"/>
    <w:rsid w:val="00286732"/>
    <w:rsid w:val="00317DF2"/>
    <w:rsid w:val="00473B5A"/>
    <w:rsid w:val="00507AAD"/>
    <w:rsid w:val="00534340"/>
    <w:rsid w:val="00791268"/>
    <w:rsid w:val="00A20149"/>
    <w:rsid w:val="00AD36D2"/>
    <w:rsid w:val="00B44563"/>
    <w:rsid w:val="00DA173B"/>
    <w:rsid w:val="00E81810"/>
    <w:rsid w:val="00FC78C0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73FAB-05D3-452A-90DE-4DF1C781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E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84EED"/>
    <w:pPr>
      <w:suppressAutoHyphens w:val="0"/>
      <w:jc w:val="center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E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84EED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4EED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4E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4E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84EED"/>
    <w:pPr>
      <w:suppressAutoHyphens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84E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kamila_demidowicz</dc:creator>
  <cp:keywords/>
  <dc:description/>
  <cp:lastModifiedBy>Bernardyna Darecka</cp:lastModifiedBy>
  <cp:revision>2</cp:revision>
  <cp:lastPrinted>2016-01-13T09:06:00Z</cp:lastPrinted>
  <dcterms:created xsi:type="dcterms:W3CDTF">2016-04-06T10:32:00Z</dcterms:created>
  <dcterms:modified xsi:type="dcterms:W3CDTF">2016-04-06T10:32:00Z</dcterms:modified>
</cp:coreProperties>
</file>